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897" w:rsidRDefault="00980897" w:rsidP="000049D8">
      <w:pPr>
        <w:pStyle w:val="Header"/>
        <w:tabs>
          <w:tab w:val="clear" w:pos="9639"/>
          <w:tab w:val="right" w:pos="5954"/>
        </w:tabs>
        <w:spacing w:after="240"/>
        <w:jc w:val="right"/>
        <w:rPr>
          <w:rFonts w:ascii="Calibri" w:hAnsi="Calibri"/>
        </w:rPr>
      </w:pPr>
    </w:p>
    <w:p w:rsidR="00420A38" w:rsidRPr="007A395D" w:rsidRDefault="00AE144D" w:rsidP="000049D8">
      <w:pPr>
        <w:pStyle w:val="Header"/>
        <w:tabs>
          <w:tab w:val="clear" w:pos="9639"/>
          <w:tab w:val="right" w:pos="5954"/>
        </w:tabs>
        <w:spacing w:after="240"/>
        <w:jc w:val="right"/>
        <w:rPr>
          <w:rFonts w:ascii="Calibri" w:hAnsi="Calibri"/>
        </w:rPr>
      </w:pPr>
      <w:r w:rsidRPr="006C616E">
        <w:rPr>
          <w:rFonts w:ascii="Calibri" w:hAnsi="Calibri"/>
        </w:rPr>
        <w:t>ENAV2</w:t>
      </w:r>
      <w:r w:rsidR="00980897">
        <w:rPr>
          <w:rFonts w:ascii="Calibri" w:hAnsi="Calibri"/>
        </w:rPr>
        <w:t>2-</w:t>
      </w:r>
      <w:r w:rsidR="00237CEB">
        <w:rPr>
          <w:rFonts w:ascii="Calibri" w:hAnsi="Calibri" w:hint="eastAsia"/>
          <w:lang w:eastAsia="ja-JP"/>
        </w:rPr>
        <w:t>12.1.18</w:t>
      </w:r>
    </w:p>
    <w:p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0F7A02" w:rsidRDefault="0080294B" w:rsidP="00F36489">
      <w:pPr>
        <w:pStyle w:val="BodyText"/>
        <w:rPr>
          <w:b/>
        </w:rPr>
      </w:pPr>
      <w:r w:rsidRPr="000F7A02">
        <w:rPr>
          <w:b/>
        </w:rPr>
        <w:t>□</w:t>
      </w:r>
      <w:r w:rsidRPr="000F7A02">
        <w:t xml:space="preserve">  ARM</w:t>
      </w:r>
      <w:r w:rsidR="00037DF4" w:rsidRPr="000F7A02">
        <w:tab/>
      </w:r>
      <w:r w:rsidR="00127DB0" w:rsidRPr="000F7A02">
        <w:tab/>
      </w:r>
      <w:r w:rsidRPr="000F7A02">
        <w:rPr>
          <w:b/>
        </w:rPr>
        <w:t>□</w:t>
      </w:r>
      <w:r w:rsidRPr="000F7A02">
        <w:t xml:space="preserve">  ENG</w:t>
      </w:r>
      <w:r w:rsidRPr="000F7A02">
        <w:tab/>
      </w:r>
      <w:r w:rsidRPr="000F7A02">
        <w:tab/>
      </w:r>
      <w:r w:rsidR="005D7594">
        <w:t>√</w:t>
      </w:r>
      <w:r w:rsidR="000F7A02" w:rsidRPr="000F7A02">
        <w:t xml:space="preserve">  </w:t>
      </w:r>
      <w:r w:rsidRPr="000F7A02">
        <w:t>PAP</w:t>
      </w:r>
      <w:r w:rsidRPr="000F7A02">
        <w:tab/>
      </w:r>
      <w:r w:rsidRPr="000F7A02">
        <w:tab/>
      </w:r>
      <w:r w:rsidR="00037DF4" w:rsidRPr="000F7A02">
        <w:tab/>
      </w:r>
      <w:r w:rsidR="00037DF4" w:rsidRPr="000F7A02">
        <w:tab/>
      </w:r>
      <w:r w:rsidR="00037DF4" w:rsidRPr="000F7A02">
        <w:tab/>
      </w:r>
      <w:r w:rsidR="00127DB0" w:rsidRPr="000F7A02">
        <w:tab/>
      </w:r>
      <w:r w:rsidR="00E30330" w:rsidRPr="000F7A02">
        <w:rPr>
          <w:b/>
        </w:rPr>
        <w:t>X</w:t>
      </w:r>
      <w:r w:rsidRPr="000F7A02">
        <w:t xml:space="preserve">  Input</w:t>
      </w:r>
    </w:p>
    <w:p w:rsidR="0080294B" w:rsidRPr="000F7A02" w:rsidRDefault="0080294B" w:rsidP="00F36489">
      <w:pPr>
        <w:pStyle w:val="BodyText"/>
      </w:pPr>
      <w:r w:rsidRPr="000F7A02">
        <w:rPr>
          <w:b/>
        </w:rPr>
        <w:t>□</w:t>
      </w:r>
      <w:r w:rsidRPr="000F7A02">
        <w:t xml:space="preserve">  ENAV</w:t>
      </w:r>
      <w:r w:rsidRPr="000F7A02">
        <w:rPr>
          <w:b/>
        </w:rPr>
        <w:tab/>
        <w:t>□</w:t>
      </w:r>
      <w:r w:rsidRPr="000F7A02">
        <w:t xml:space="preserve">  </w:t>
      </w:r>
      <w:r w:rsidR="003D2DC1" w:rsidRPr="000F7A02">
        <w:t>VTS</w:t>
      </w:r>
      <w:r w:rsidRPr="000F7A02">
        <w:tab/>
      </w:r>
      <w:r w:rsidRPr="000F7A02">
        <w:tab/>
      </w:r>
      <w:r w:rsidRPr="000F7A02">
        <w:tab/>
      </w:r>
      <w:r w:rsidRPr="000F7A02">
        <w:tab/>
      </w:r>
      <w:r w:rsidRPr="000F7A02">
        <w:tab/>
      </w:r>
      <w:r w:rsidR="00037DF4" w:rsidRPr="000F7A02">
        <w:tab/>
      </w:r>
      <w:r w:rsidR="00037DF4" w:rsidRPr="000F7A02">
        <w:tab/>
      </w:r>
      <w:r w:rsidR="00127DB0" w:rsidRPr="000F7A02">
        <w:tab/>
      </w:r>
      <w:r w:rsidRPr="000F7A02">
        <w:rPr>
          <w:b/>
        </w:rPr>
        <w:t>□</w:t>
      </w:r>
      <w:r w:rsidRPr="000F7A02">
        <w:t xml:space="preserve">  Information</w:t>
      </w:r>
    </w:p>
    <w:p w:rsidR="0080294B" w:rsidRPr="000F7A02" w:rsidRDefault="0080294B" w:rsidP="00F36489">
      <w:pPr>
        <w:pStyle w:val="BodyText"/>
      </w:pPr>
    </w:p>
    <w:p w:rsidR="00A446C9" w:rsidRPr="000F7A02" w:rsidRDefault="00A446C9" w:rsidP="00F36489">
      <w:pPr>
        <w:pStyle w:val="BodyText"/>
      </w:pPr>
      <w:r w:rsidRPr="000F7A02">
        <w:t>Agenda item</w:t>
      </w:r>
      <w:r w:rsidR="00037DF4" w:rsidRPr="000F7A02">
        <w:t xml:space="preserve"> </w:t>
      </w:r>
      <w:r w:rsidR="00037DF4" w:rsidRPr="000F7A02">
        <w:rPr>
          <w:rStyle w:val="FootnoteReference"/>
          <w:rFonts w:ascii="Calibri" w:hAnsi="Calibri"/>
          <w:sz w:val="22"/>
          <w:vertAlign w:val="superscript"/>
        </w:rPr>
        <w:footnoteReference w:id="1"/>
      </w:r>
      <w:r w:rsidR="001C44A3" w:rsidRPr="000F7A02">
        <w:tab/>
      </w:r>
      <w:r w:rsidR="00CC2DCC" w:rsidRPr="000F7A02">
        <w:t>(from agenda)</w:t>
      </w:r>
      <w:r w:rsidR="00CC2DCC" w:rsidRPr="000F7A02">
        <w:tab/>
      </w:r>
      <w:r w:rsidR="0080294B" w:rsidRPr="000F7A02">
        <w:tab/>
      </w:r>
      <w:r w:rsidR="0080294B" w:rsidRPr="000F7A02">
        <w:tab/>
        <w:t>n.n</w:t>
      </w:r>
    </w:p>
    <w:p w:rsidR="00677FAA" w:rsidRPr="000F7A02" w:rsidRDefault="00677FAA" w:rsidP="00677FAA">
      <w:pPr>
        <w:pStyle w:val="BodyText"/>
      </w:pPr>
      <w:r w:rsidRPr="000F7A02">
        <w:t xml:space="preserve">Workplan Task Number / Technical Domain </w:t>
      </w:r>
      <w:r w:rsidRPr="000F7A02">
        <w:rPr>
          <w:vertAlign w:val="superscript"/>
        </w:rPr>
        <w:t>2</w:t>
      </w:r>
      <w:r w:rsidRPr="000F7A02">
        <w:tab/>
        <w:t>…………………………………</w:t>
      </w:r>
    </w:p>
    <w:p w:rsidR="00677FAA" w:rsidRPr="000F7A02" w:rsidRDefault="00677FAA" w:rsidP="00677FAA">
      <w:pPr>
        <w:pStyle w:val="BodyText"/>
        <w:rPr>
          <w:lang w:eastAsia="ja-JP"/>
        </w:rPr>
      </w:pPr>
      <w:r w:rsidRPr="000F7A02">
        <w:t>Working Group</w:t>
      </w:r>
      <w:r w:rsidRPr="000F7A02">
        <w:tab/>
      </w:r>
      <w:r w:rsidRPr="000F7A02">
        <w:tab/>
      </w:r>
      <w:r w:rsidRPr="000F7A02">
        <w:tab/>
      </w:r>
      <w:r w:rsidRPr="000F7A02">
        <w:tab/>
      </w:r>
      <w:r w:rsidRPr="000F7A02">
        <w:tab/>
      </w:r>
      <w:r w:rsidR="00CC2DCC" w:rsidRPr="000F7A02">
        <w:t xml:space="preserve"> </w:t>
      </w:r>
      <w:r w:rsidR="005D7594">
        <w:t>………………………</w:t>
      </w:r>
      <w:r w:rsidR="005D7594">
        <w:rPr>
          <w:rFonts w:hint="eastAsia"/>
          <w:lang w:eastAsia="ja-JP"/>
        </w:rPr>
        <w:t>..........</w:t>
      </w:r>
    </w:p>
    <w:p w:rsidR="00362CD9" w:rsidRPr="007A395D" w:rsidRDefault="00362CD9" w:rsidP="00F36489">
      <w:pPr>
        <w:pStyle w:val="BodyText"/>
        <w:rPr>
          <w:color w:val="FF0000"/>
        </w:rPr>
      </w:pPr>
      <w:r w:rsidRPr="000F7A02">
        <w:t>Author(s)</w:t>
      </w:r>
      <w:r w:rsidR="00FE5674" w:rsidRPr="000F7A02">
        <w:t xml:space="preserve"> / Submitter(s)</w:t>
      </w:r>
      <w:r w:rsidRPr="000F7A02">
        <w:tab/>
      </w:r>
      <w:r w:rsidR="0080294B" w:rsidRPr="000F7A02">
        <w:tab/>
      </w:r>
      <w:r w:rsidR="0080294B" w:rsidRPr="000F7A02">
        <w:tab/>
      </w:r>
      <w:r w:rsidR="00677FAA" w:rsidRPr="000F7A02">
        <w:tab/>
      </w:r>
      <w:r w:rsidR="005D7594">
        <w:rPr>
          <w:rFonts w:hint="eastAsia"/>
          <w:lang w:eastAsia="ja-JP"/>
        </w:rPr>
        <w:t xml:space="preserve">Chair, </w:t>
      </w:r>
      <w:r w:rsidR="00E30330" w:rsidRPr="000F7A02">
        <w:t>ENAV Committee</w:t>
      </w:r>
    </w:p>
    <w:p w:rsidR="0080294B" w:rsidRPr="007A395D" w:rsidRDefault="0080294B" w:rsidP="00E30330">
      <w:pPr>
        <w:pStyle w:val="BodyText"/>
        <w:spacing w:after="0"/>
      </w:pPr>
    </w:p>
    <w:p w:rsidR="000F7A02" w:rsidRDefault="005D7594" w:rsidP="00606671">
      <w:pPr>
        <w:pStyle w:val="Title"/>
        <w:spacing w:before="0" w:after="0"/>
        <w:rPr>
          <w:color w:val="00558C"/>
        </w:rPr>
      </w:pPr>
      <w:r>
        <w:rPr>
          <w:rFonts w:hint="eastAsia"/>
          <w:color w:val="00558C"/>
          <w:lang w:eastAsia="ja-JP"/>
        </w:rPr>
        <w:t>Terms of Reference for Working Groups</w:t>
      </w:r>
    </w:p>
    <w:p w:rsidR="00606671" w:rsidRPr="00CC2DCC" w:rsidRDefault="00606671" w:rsidP="00E30330">
      <w:pPr>
        <w:pStyle w:val="Title"/>
        <w:spacing w:after="120"/>
        <w:rPr>
          <w:color w:val="00558C"/>
        </w:rPr>
      </w:pPr>
    </w:p>
    <w:p w:rsidR="00A446C9" w:rsidRPr="004D4B1B" w:rsidRDefault="00A446C9" w:rsidP="00E30330">
      <w:pPr>
        <w:pStyle w:val="Heading1"/>
        <w:spacing w:before="120" w:after="120"/>
        <w:ind w:left="499" w:hanging="357"/>
      </w:pPr>
      <w:r w:rsidRPr="009B5263">
        <w:t>Summary</w:t>
      </w:r>
    </w:p>
    <w:p w:rsidR="00303F9F" w:rsidRDefault="005D7594" w:rsidP="00F36489">
      <w:pPr>
        <w:pStyle w:val="BodyText"/>
        <w:rPr>
          <w:lang w:eastAsia="ja-JP"/>
        </w:rPr>
      </w:pPr>
      <w:r>
        <w:rPr>
          <w:rFonts w:hint="eastAsia"/>
          <w:lang w:eastAsia="ja-JP"/>
        </w:rPr>
        <w:t xml:space="preserve">As the first session of the working period 2018 </w:t>
      </w:r>
      <w:r>
        <w:rPr>
          <w:lang w:eastAsia="ja-JP"/>
        </w:rPr>
        <w:t>–</w:t>
      </w:r>
      <w:r>
        <w:rPr>
          <w:rFonts w:hint="eastAsia"/>
          <w:lang w:eastAsia="ja-JP"/>
        </w:rPr>
        <w:t xml:space="preserve"> 2022, ENAV 22 has developed the Terms of R</w:t>
      </w:r>
      <w:r>
        <w:rPr>
          <w:lang w:eastAsia="ja-JP"/>
        </w:rPr>
        <w:t>eference</w:t>
      </w:r>
      <w:r>
        <w:rPr>
          <w:rFonts w:hint="eastAsia"/>
          <w:lang w:eastAsia="ja-JP"/>
        </w:rPr>
        <w:t xml:space="preserve"> (ToR) for the working groups in order to facilitate the understanding of the Committee and its associated working groups for the participants, especially those who were the first time in the Committee</w:t>
      </w:r>
      <w:r w:rsidR="00303F9F">
        <w:t>.</w:t>
      </w:r>
    </w:p>
    <w:p w:rsidR="00A446C9" w:rsidRPr="007A395D" w:rsidRDefault="005D7594" w:rsidP="00E30330">
      <w:pPr>
        <w:pStyle w:val="Heading1"/>
        <w:spacing w:after="120"/>
        <w:ind w:left="499" w:hanging="357"/>
      </w:pPr>
      <w:r>
        <w:rPr>
          <w:rFonts w:hint="eastAsia"/>
          <w:lang w:eastAsia="ja-JP"/>
        </w:rPr>
        <w:t>Discussion</w:t>
      </w:r>
    </w:p>
    <w:p w:rsidR="00392DBE" w:rsidRDefault="00BD24CB" w:rsidP="00F36489">
      <w:pPr>
        <w:pStyle w:val="BodyText"/>
        <w:rPr>
          <w:lang w:eastAsia="ja-JP"/>
        </w:rPr>
      </w:pPr>
      <w:r>
        <w:t>The</w:t>
      </w:r>
      <w:r w:rsidR="005D7594">
        <w:rPr>
          <w:rFonts w:hint="eastAsia"/>
          <w:lang w:eastAsia="ja-JP"/>
        </w:rPr>
        <w:t xml:space="preserve"> ENAV Committee was </w:t>
      </w:r>
      <w:r w:rsidR="00F3591E">
        <w:rPr>
          <w:rFonts w:hint="eastAsia"/>
          <w:lang w:eastAsia="ja-JP"/>
        </w:rPr>
        <w:t xml:space="preserve">largely </w:t>
      </w:r>
      <w:r w:rsidR="005D7594">
        <w:rPr>
          <w:rFonts w:hint="eastAsia"/>
          <w:lang w:eastAsia="ja-JP"/>
        </w:rPr>
        <w:t xml:space="preserve">changed its tasks and structure </w:t>
      </w:r>
      <w:r w:rsidR="00F3591E">
        <w:rPr>
          <w:rFonts w:hint="eastAsia"/>
          <w:lang w:eastAsia="ja-JP"/>
        </w:rPr>
        <w:t xml:space="preserve">from the previous working period and it seemed necessary to have a clear view of the roles and </w:t>
      </w:r>
      <w:r w:rsidR="00F3591E">
        <w:rPr>
          <w:lang w:eastAsia="ja-JP"/>
        </w:rPr>
        <w:t>responsibilit</w:t>
      </w:r>
      <w:r w:rsidR="00E82BF8">
        <w:rPr>
          <w:rFonts w:hint="eastAsia"/>
          <w:lang w:eastAsia="ja-JP"/>
        </w:rPr>
        <w:t>ies</w:t>
      </w:r>
      <w:r w:rsidR="00F3591E">
        <w:rPr>
          <w:rFonts w:hint="eastAsia"/>
          <w:lang w:eastAsia="ja-JP"/>
        </w:rPr>
        <w:t xml:space="preserve"> for its associated working groups</w:t>
      </w:r>
      <w:r w:rsidR="00EA259F">
        <w:t xml:space="preserve">. </w:t>
      </w:r>
      <w:r w:rsidR="00F3591E">
        <w:rPr>
          <w:rFonts w:hint="eastAsia"/>
          <w:lang w:eastAsia="ja-JP"/>
        </w:rPr>
        <w:t xml:space="preserve">Although the task plan explained the concrete tasks for the working groups, considering the increase of new participants due to the growing number of IALA members, a </w:t>
      </w:r>
      <w:r w:rsidR="00F3591E">
        <w:rPr>
          <w:lang w:eastAsia="ja-JP"/>
        </w:rPr>
        <w:t>quarter</w:t>
      </w:r>
      <w:r w:rsidR="00F3591E">
        <w:rPr>
          <w:rFonts w:hint="eastAsia"/>
          <w:lang w:eastAsia="ja-JP"/>
        </w:rPr>
        <w:t xml:space="preserve"> of the </w:t>
      </w:r>
      <w:r w:rsidR="00F3591E">
        <w:rPr>
          <w:lang w:eastAsia="ja-JP"/>
        </w:rPr>
        <w:t>participants</w:t>
      </w:r>
      <w:r w:rsidR="00F3591E">
        <w:rPr>
          <w:rFonts w:hint="eastAsia"/>
          <w:lang w:eastAsia="ja-JP"/>
        </w:rPr>
        <w:t xml:space="preserve"> in ENAV 22 was new, it could be beneficial of having a clear ToR of </w:t>
      </w:r>
      <w:r w:rsidR="00FC03BB">
        <w:rPr>
          <w:rFonts w:hint="eastAsia"/>
          <w:lang w:eastAsia="ja-JP"/>
        </w:rPr>
        <w:t>each</w:t>
      </w:r>
      <w:r w:rsidR="00F3591E">
        <w:rPr>
          <w:rFonts w:hint="eastAsia"/>
          <w:lang w:eastAsia="ja-JP"/>
        </w:rPr>
        <w:t xml:space="preserve"> working group</w:t>
      </w:r>
      <w:r w:rsidR="00FC03BB">
        <w:rPr>
          <w:rFonts w:hint="eastAsia"/>
          <w:lang w:eastAsia="ja-JP"/>
        </w:rPr>
        <w:t xml:space="preserve"> in order to facilitate the understanding of the work of each working group.</w:t>
      </w:r>
      <w:r w:rsidR="00392DBE">
        <w:rPr>
          <w:rFonts w:hint="eastAsia"/>
          <w:lang w:eastAsia="ja-JP"/>
        </w:rPr>
        <w:t xml:space="preserve"> </w:t>
      </w:r>
    </w:p>
    <w:p w:rsidR="00392DBE" w:rsidRDefault="00FC03BB" w:rsidP="00F36489">
      <w:pPr>
        <w:pStyle w:val="BodyText"/>
        <w:rPr>
          <w:lang w:eastAsia="ja-JP"/>
        </w:rPr>
      </w:pPr>
      <w:r>
        <w:rPr>
          <w:rFonts w:hint="eastAsia"/>
          <w:lang w:eastAsia="ja-JP"/>
        </w:rPr>
        <w:t>In addition, if such ToR would be posted on the un-</w:t>
      </w:r>
      <w:r>
        <w:rPr>
          <w:lang w:eastAsia="ja-JP"/>
        </w:rPr>
        <w:t>restricted</w:t>
      </w:r>
      <w:r>
        <w:rPr>
          <w:rFonts w:hint="eastAsia"/>
          <w:lang w:eastAsia="ja-JP"/>
        </w:rPr>
        <w:t xml:space="preserve"> area of the IALA home page, such ToR could draw the attention of the visitors considering the </w:t>
      </w:r>
      <w:r>
        <w:rPr>
          <w:lang w:eastAsia="ja-JP"/>
        </w:rPr>
        <w:t>IALA membership</w:t>
      </w:r>
      <w:r>
        <w:rPr>
          <w:rFonts w:hint="eastAsia"/>
          <w:lang w:eastAsia="ja-JP"/>
        </w:rPr>
        <w:t xml:space="preserve"> and attract them to the </w:t>
      </w:r>
      <w:r w:rsidR="00392DBE">
        <w:rPr>
          <w:rFonts w:hint="eastAsia"/>
          <w:lang w:eastAsia="ja-JP"/>
        </w:rPr>
        <w:t xml:space="preserve">work of IALA. </w:t>
      </w:r>
    </w:p>
    <w:p w:rsidR="00392DBE" w:rsidRPr="00FC03BB" w:rsidRDefault="00392DBE" w:rsidP="00F36489">
      <w:pPr>
        <w:pStyle w:val="BodyText"/>
        <w:rPr>
          <w:lang w:eastAsia="ja-JP"/>
        </w:rPr>
      </w:pPr>
      <w:r>
        <w:rPr>
          <w:rFonts w:hint="eastAsia"/>
          <w:lang w:eastAsia="ja-JP"/>
        </w:rPr>
        <w:t>The ToR developed at ENAV 22 was attached as Annexes and the ENAV Committee will continuously review the ToR at each session in order to cope with the change of situation and the latest development.</w:t>
      </w:r>
    </w:p>
    <w:p w:rsidR="00A446C9" w:rsidRPr="007A395D" w:rsidRDefault="00A446C9" w:rsidP="00605E43">
      <w:pPr>
        <w:pStyle w:val="Heading1"/>
      </w:pPr>
      <w:r w:rsidRPr="007A395D">
        <w:t xml:space="preserve">Action requested of the </w:t>
      </w:r>
      <w:r w:rsidR="00392DBE">
        <w:rPr>
          <w:rFonts w:hint="eastAsia"/>
          <w:lang w:eastAsia="ja-JP"/>
        </w:rPr>
        <w:t>PAP</w:t>
      </w:r>
    </w:p>
    <w:p w:rsidR="0009593D" w:rsidRDefault="008A1809" w:rsidP="0009593D">
      <w:pPr>
        <w:pStyle w:val="BodyText"/>
        <w:rPr>
          <w:lang w:eastAsia="ja-JP"/>
        </w:rPr>
      </w:pPr>
      <w:r>
        <w:t xml:space="preserve">The </w:t>
      </w:r>
      <w:r w:rsidR="00392DBE">
        <w:rPr>
          <w:rFonts w:hint="eastAsia"/>
          <w:lang w:eastAsia="ja-JP"/>
        </w:rPr>
        <w:t xml:space="preserve">PAP </w:t>
      </w:r>
      <w:r w:rsidR="000F7A02">
        <w:t xml:space="preserve">is </w:t>
      </w:r>
      <w:r w:rsidR="00F25BF4" w:rsidRPr="007A395D">
        <w:t>requested to</w:t>
      </w:r>
      <w:r>
        <w:t xml:space="preserve"> </w:t>
      </w:r>
      <w:r w:rsidR="009243B4">
        <w:rPr>
          <w:lang w:eastAsia="ja-JP"/>
        </w:rPr>
        <w:t>note</w:t>
      </w:r>
      <w:r w:rsidR="00392DBE">
        <w:rPr>
          <w:rFonts w:hint="eastAsia"/>
          <w:lang w:eastAsia="ja-JP"/>
        </w:rPr>
        <w:t xml:space="preserve"> the information provided</w:t>
      </w:r>
      <w:bookmarkStart w:id="0" w:name="_GoBack"/>
      <w:bookmarkEnd w:id="0"/>
      <w:r w:rsidR="00392DBE">
        <w:rPr>
          <w:rFonts w:hint="eastAsia"/>
          <w:lang w:eastAsia="ja-JP"/>
        </w:rPr>
        <w:t>.</w:t>
      </w:r>
    </w:p>
    <w:p w:rsidR="008A1809" w:rsidRDefault="008A1809" w:rsidP="00C17235">
      <w:pPr>
        <w:pStyle w:val="List1"/>
        <w:numPr>
          <w:ilvl w:val="0"/>
          <w:numId w:val="0"/>
        </w:numPr>
        <w:ind w:left="567" w:hanging="567"/>
        <w:jc w:val="center"/>
      </w:pPr>
    </w:p>
    <w:p w:rsidR="00C17235" w:rsidRPr="007A395D" w:rsidRDefault="00C17235" w:rsidP="00C17235">
      <w:pPr>
        <w:pStyle w:val="List1"/>
        <w:numPr>
          <w:ilvl w:val="0"/>
          <w:numId w:val="0"/>
        </w:numPr>
        <w:ind w:left="567" w:hanging="567"/>
        <w:jc w:val="center"/>
        <w:rPr>
          <w:rFonts w:ascii="Calibri" w:hAnsi="Calibri"/>
          <w:lang w:eastAsia="en-US"/>
        </w:rPr>
      </w:pPr>
      <w:r>
        <w:t>*******</w:t>
      </w:r>
    </w:p>
    <w:sectPr w:rsidR="00C1723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264" w:rsidRDefault="00080264" w:rsidP="00362CD9">
      <w:r>
        <w:separator/>
      </w:r>
    </w:p>
    <w:p w:rsidR="00080264" w:rsidRDefault="00080264"/>
    <w:p w:rsidR="00080264" w:rsidRDefault="00080264"/>
  </w:endnote>
  <w:endnote w:type="continuationSeparator" w:id="0">
    <w:p w:rsidR="00080264" w:rsidRDefault="00080264" w:rsidP="00362CD9">
      <w:r>
        <w:continuationSeparator/>
      </w:r>
    </w:p>
    <w:p w:rsidR="00080264" w:rsidRDefault="00080264"/>
    <w:p w:rsidR="00080264" w:rsidRDefault="00080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Pr="00036B9E" w:rsidRDefault="004D4B1B">
    <w:pPr>
      <w:pStyle w:val="Footer"/>
      <w:rPr>
        <w:rFonts w:ascii="Calibri" w:hAnsi="Calibri"/>
      </w:rPr>
    </w:pPr>
    <w:r w:rsidRPr="00036B9E">
      <w:rPr>
        <w:rFonts w:ascii="Calibri" w:hAnsi="Calibri"/>
        <w:sz w:val="20"/>
        <w:szCs w:val="20"/>
      </w:rPr>
      <w:t>Input paper title</w:t>
    </w:r>
    <w:r w:rsidRPr="00036B9E">
      <w:rPr>
        <w:rFonts w:ascii="Calibri" w:hAnsi="Calibri"/>
      </w:rPr>
      <w:tab/>
    </w:r>
    <w:r w:rsidR="00BC5DDC" w:rsidRPr="00036B9E">
      <w:rPr>
        <w:rFonts w:ascii="Calibri" w:hAnsi="Calibri"/>
      </w:rPr>
      <w:fldChar w:fldCharType="begin"/>
    </w:r>
    <w:r w:rsidRPr="00036B9E">
      <w:rPr>
        <w:rFonts w:ascii="Calibri" w:hAnsi="Calibri"/>
      </w:rPr>
      <w:instrText xml:space="preserve"> PAGE   \* MERGEFORMAT </w:instrText>
    </w:r>
    <w:r w:rsidR="00BC5DDC" w:rsidRPr="00036B9E">
      <w:rPr>
        <w:rFonts w:ascii="Calibri" w:hAnsi="Calibri"/>
      </w:rPr>
      <w:fldChar w:fldCharType="separate"/>
    </w:r>
    <w:r w:rsidR="009243B4">
      <w:rPr>
        <w:rFonts w:ascii="Calibri" w:hAnsi="Calibri"/>
        <w:noProof/>
      </w:rPr>
      <w:t>1</w:t>
    </w:r>
    <w:r w:rsidR="00BC5DDC"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264" w:rsidRDefault="00080264" w:rsidP="00362CD9">
      <w:r>
        <w:separator/>
      </w:r>
    </w:p>
    <w:p w:rsidR="00080264" w:rsidRDefault="00080264"/>
    <w:p w:rsidR="00080264" w:rsidRDefault="00080264"/>
  </w:footnote>
  <w:footnote w:type="continuationSeparator" w:id="0">
    <w:p w:rsidR="00080264" w:rsidRDefault="00080264" w:rsidP="00362CD9">
      <w:r>
        <w:continuationSeparator/>
      </w:r>
    </w:p>
    <w:p w:rsidR="00080264" w:rsidRDefault="00080264"/>
    <w:p w:rsidR="00080264" w:rsidRDefault="00080264"/>
  </w:footnote>
  <w:footnote w:id="1">
    <w:p w:rsidR="004D4B1B" w:rsidRPr="00037DF4" w:rsidRDefault="004D4B1B" w:rsidP="007055E4">
      <w:pPr>
        <w:pStyle w:val="FootnoteText"/>
        <w:ind w:left="113" w:hanging="11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right"/>
    </w:pPr>
    <w:r>
      <w:rPr>
        <w:noProof/>
      </w:rPr>
      <w:drawing>
        <wp:anchor distT="0" distB="0" distL="114300" distR="114300" simplePos="0" relativeHeight="251665408" behindDoc="0" locked="0" layoutInCell="1" allowOverlap="1">
          <wp:simplePos x="0" y="0"/>
          <wp:positionH relativeFrom="column">
            <wp:posOffset>5447030</wp:posOffset>
          </wp:positionH>
          <wp:positionV relativeFrom="paragraph">
            <wp:posOffset>-427990</wp:posOffset>
          </wp:positionV>
          <wp:extent cx="574675" cy="560070"/>
          <wp:effectExtent l="0" t="0" r="0" b="0"/>
          <wp:wrapSquare wrapText="bothSides"/>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center"/>
    </w:pPr>
    <w:r>
      <w:rPr>
        <w:noProof/>
      </w:rPr>
      <w:drawing>
        <wp:anchor distT="0" distB="0" distL="114300" distR="114300" simplePos="0" relativeHeight="251658240" behindDoc="0" locked="0" layoutInCell="1" allowOverlap="1">
          <wp:simplePos x="0" y="0"/>
          <wp:positionH relativeFrom="column">
            <wp:posOffset>2523172</wp:posOffset>
          </wp:positionH>
          <wp:positionV relativeFrom="paragraph">
            <wp:posOffset>-405130</wp:posOffset>
          </wp:positionV>
          <wp:extent cx="852713" cy="831071"/>
          <wp:effectExtent l="0" t="0" r="0"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4D4B1B" w:rsidRDefault="004D4B1B" w:rsidP="007A395D">
    <w:pPr>
      <w:pStyle w:val="Header"/>
      <w:jc w:val="center"/>
    </w:pPr>
  </w:p>
  <w:p w:rsidR="004D4B1B" w:rsidRDefault="004D4B1B"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6D00A5"/>
    <w:multiLevelType w:val="hybridMultilevel"/>
    <w:tmpl w:val="DCFC2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7D1C23"/>
    <w:multiLevelType w:val="hybridMultilevel"/>
    <w:tmpl w:val="4330E1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DE72823"/>
    <w:multiLevelType w:val="hybridMultilevel"/>
    <w:tmpl w:val="E10052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3DA33D8"/>
    <w:multiLevelType w:val="hybridMultilevel"/>
    <w:tmpl w:val="C896E0C8"/>
    <w:lvl w:ilvl="0" w:tplc="DE3E8DF8">
      <w:start w:val="1"/>
      <w:numFmt w:val="decimal"/>
      <w:pStyle w:val="Heading1"/>
      <w:lvlText w:val="%1"/>
      <w:lvlJc w:val="center"/>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2"/>
  </w:num>
  <w:num w:numId="2">
    <w:abstractNumId w:val="0"/>
  </w:num>
  <w:num w:numId="3">
    <w:abstractNumId w:val="18"/>
  </w:num>
  <w:num w:numId="4">
    <w:abstractNumId w:val="7"/>
  </w:num>
  <w:num w:numId="5">
    <w:abstractNumId w:val="6"/>
  </w:num>
  <w:num w:numId="6">
    <w:abstractNumId w:val="14"/>
  </w:num>
  <w:num w:numId="7">
    <w:abstractNumId w:val="13"/>
  </w:num>
  <w:num w:numId="8">
    <w:abstractNumId w:val="17"/>
  </w:num>
  <w:num w:numId="9">
    <w:abstractNumId w:val="5"/>
  </w:num>
  <w:num w:numId="10">
    <w:abstractNumId w:val="15"/>
  </w:num>
  <w:num w:numId="11">
    <w:abstractNumId w:val="10"/>
  </w:num>
  <w:num w:numId="12">
    <w:abstractNumId w:val="9"/>
  </w:num>
  <w:num w:numId="13">
    <w:abstractNumId w:val="3"/>
  </w:num>
  <w:num w:numId="14">
    <w:abstractNumId w:val="11"/>
  </w:num>
  <w:num w:numId="15">
    <w:abstractNumId w:val="19"/>
  </w:num>
  <w:num w:numId="16">
    <w:abstractNumId w:val="1"/>
  </w:num>
  <w:num w:numId="17">
    <w:abstractNumId w:val="2"/>
  </w:num>
  <w:num w:numId="18">
    <w:abstractNumId w:val="16"/>
  </w:num>
  <w:num w:numId="19">
    <w:abstractNumId w:val="8"/>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1536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FE5674"/>
    <w:rsid w:val="000005D3"/>
    <w:rsid w:val="000049D8"/>
    <w:rsid w:val="000208F4"/>
    <w:rsid w:val="00036B9E"/>
    <w:rsid w:val="00037DF4"/>
    <w:rsid w:val="0004700E"/>
    <w:rsid w:val="000671CA"/>
    <w:rsid w:val="00070C13"/>
    <w:rsid w:val="000715C9"/>
    <w:rsid w:val="00073AF5"/>
    <w:rsid w:val="00076572"/>
    <w:rsid w:val="00080264"/>
    <w:rsid w:val="00084F33"/>
    <w:rsid w:val="0009593D"/>
    <w:rsid w:val="000A77A7"/>
    <w:rsid w:val="000B1707"/>
    <w:rsid w:val="000C1B3E"/>
    <w:rsid w:val="000F7A02"/>
    <w:rsid w:val="0010585B"/>
    <w:rsid w:val="00110AE7"/>
    <w:rsid w:val="00127DB0"/>
    <w:rsid w:val="00137240"/>
    <w:rsid w:val="001546B5"/>
    <w:rsid w:val="00177F4D"/>
    <w:rsid w:val="00180DDA"/>
    <w:rsid w:val="001B2A2D"/>
    <w:rsid w:val="001B737D"/>
    <w:rsid w:val="001C30EE"/>
    <w:rsid w:val="001C44A3"/>
    <w:rsid w:val="001C7BE2"/>
    <w:rsid w:val="001E0E15"/>
    <w:rsid w:val="001F528A"/>
    <w:rsid w:val="001F704E"/>
    <w:rsid w:val="00201722"/>
    <w:rsid w:val="002125B0"/>
    <w:rsid w:val="00237CEB"/>
    <w:rsid w:val="00243228"/>
    <w:rsid w:val="00251483"/>
    <w:rsid w:val="00255CAA"/>
    <w:rsid w:val="0025763D"/>
    <w:rsid w:val="002608E2"/>
    <w:rsid w:val="00264305"/>
    <w:rsid w:val="00265CED"/>
    <w:rsid w:val="00277260"/>
    <w:rsid w:val="002839BE"/>
    <w:rsid w:val="002A0346"/>
    <w:rsid w:val="002A4487"/>
    <w:rsid w:val="002B49E9"/>
    <w:rsid w:val="002C632E"/>
    <w:rsid w:val="002D3E8B"/>
    <w:rsid w:val="002D4575"/>
    <w:rsid w:val="002D5C0C"/>
    <w:rsid w:val="002E03D1"/>
    <w:rsid w:val="002E6B74"/>
    <w:rsid w:val="002E6FCA"/>
    <w:rsid w:val="00303F9F"/>
    <w:rsid w:val="003160BC"/>
    <w:rsid w:val="003336CC"/>
    <w:rsid w:val="00356CD0"/>
    <w:rsid w:val="00362CD9"/>
    <w:rsid w:val="003761CA"/>
    <w:rsid w:val="00380DAF"/>
    <w:rsid w:val="00392DBE"/>
    <w:rsid w:val="003972CE"/>
    <w:rsid w:val="003B28F5"/>
    <w:rsid w:val="003B7B7D"/>
    <w:rsid w:val="003C54CB"/>
    <w:rsid w:val="003C7A2A"/>
    <w:rsid w:val="003D2DC1"/>
    <w:rsid w:val="003D69D0"/>
    <w:rsid w:val="003F2918"/>
    <w:rsid w:val="003F430E"/>
    <w:rsid w:val="0041088C"/>
    <w:rsid w:val="00420A38"/>
    <w:rsid w:val="00421477"/>
    <w:rsid w:val="00431B19"/>
    <w:rsid w:val="00445AB9"/>
    <w:rsid w:val="004520B3"/>
    <w:rsid w:val="004661AD"/>
    <w:rsid w:val="004737B9"/>
    <w:rsid w:val="00496DBD"/>
    <w:rsid w:val="004A49ED"/>
    <w:rsid w:val="004D1D85"/>
    <w:rsid w:val="004D3A04"/>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D7594"/>
    <w:rsid w:val="005E1405"/>
    <w:rsid w:val="005E262D"/>
    <w:rsid w:val="005E6F8A"/>
    <w:rsid w:val="005F23D3"/>
    <w:rsid w:val="005F7E20"/>
    <w:rsid w:val="00605E43"/>
    <w:rsid w:val="00606671"/>
    <w:rsid w:val="006153BB"/>
    <w:rsid w:val="00650B5D"/>
    <w:rsid w:val="006652C3"/>
    <w:rsid w:val="00677FAA"/>
    <w:rsid w:val="00681DFF"/>
    <w:rsid w:val="00691FD0"/>
    <w:rsid w:val="00692148"/>
    <w:rsid w:val="006A1A1E"/>
    <w:rsid w:val="006A35F1"/>
    <w:rsid w:val="006A7E45"/>
    <w:rsid w:val="006C5948"/>
    <w:rsid w:val="006C616E"/>
    <w:rsid w:val="006F2A74"/>
    <w:rsid w:val="006F4F07"/>
    <w:rsid w:val="006F78B3"/>
    <w:rsid w:val="007055E4"/>
    <w:rsid w:val="007118F5"/>
    <w:rsid w:val="00712AA4"/>
    <w:rsid w:val="007146C4"/>
    <w:rsid w:val="00721AA1"/>
    <w:rsid w:val="00724B67"/>
    <w:rsid w:val="007433F1"/>
    <w:rsid w:val="00745107"/>
    <w:rsid w:val="007547F8"/>
    <w:rsid w:val="00765622"/>
    <w:rsid w:val="00770B6C"/>
    <w:rsid w:val="00783FEA"/>
    <w:rsid w:val="007A395D"/>
    <w:rsid w:val="007C346C"/>
    <w:rsid w:val="007D7171"/>
    <w:rsid w:val="007E09BC"/>
    <w:rsid w:val="007F4051"/>
    <w:rsid w:val="0080294B"/>
    <w:rsid w:val="00823AAA"/>
    <w:rsid w:val="0082480E"/>
    <w:rsid w:val="008456CE"/>
    <w:rsid w:val="00850293"/>
    <w:rsid w:val="00851373"/>
    <w:rsid w:val="00851BA6"/>
    <w:rsid w:val="0085654D"/>
    <w:rsid w:val="00860D67"/>
    <w:rsid w:val="00861160"/>
    <w:rsid w:val="0086654F"/>
    <w:rsid w:val="00875CB4"/>
    <w:rsid w:val="008A1809"/>
    <w:rsid w:val="008A356F"/>
    <w:rsid w:val="008A4653"/>
    <w:rsid w:val="008A4717"/>
    <w:rsid w:val="008A50CC"/>
    <w:rsid w:val="008B71A4"/>
    <w:rsid w:val="008C0003"/>
    <w:rsid w:val="008D1694"/>
    <w:rsid w:val="008D4339"/>
    <w:rsid w:val="008D79CB"/>
    <w:rsid w:val="008F07BC"/>
    <w:rsid w:val="009165C0"/>
    <w:rsid w:val="009243B4"/>
    <w:rsid w:val="0092692B"/>
    <w:rsid w:val="0093354F"/>
    <w:rsid w:val="00943E9C"/>
    <w:rsid w:val="00953F4D"/>
    <w:rsid w:val="00960BB8"/>
    <w:rsid w:val="00964F5C"/>
    <w:rsid w:val="00980897"/>
    <w:rsid w:val="009831C0"/>
    <w:rsid w:val="0099161D"/>
    <w:rsid w:val="009B5263"/>
    <w:rsid w:val="009C0C93"/>
    <w:rsid w:val="009E4153"/>
    <w:rsid w:val="00A0389B"/>
    <w:rsid w:val="00A20566"/>
    <w:rsid w:val="00A22102"/>
    <w:rsid w:val="00A33AE9"/>
    <w:rsid w:val="00A35999"/>
    <w:rsid w:val="00A446C9"/>
    <w:rsid w:val="00A635D6"/>
    <w:rsid w:val="00A8553A"/>
    <w:rsid w:val="00A930C1"/>
    <w:rsid w:val="00A93AED"/>
    <w:rsid w:val="00A97FDF"/>
    <w:rsid w:val="00AE1319"/>
    <w:rsid w:val="00AE144D"/>
    <w:rsid w:val="00AE34BB"/>
    <w:rsid w:val="00B06810"/>
    <w:rsid w:val="00B226F2"/>
    <w:rsid w:val="00B274DF"/>
    <w:rsid w:val="00B56BDF"/>
    <w:rsid w:val="00B65812"/>
    <w:rsid w:val="00B85CD6"/>
    <w:rsid w:val="00B90A27"/>
    <w:rsid w:val="00B9554D"/>
    <w:rsid w:val="00BB2B9F"/>
    <w:rsid w:val="00BB7D9E"/>
    <w:rsid w:val="00BC2334"/>
    <w:rsid w:val="00BC5DDC"/>
    <w:rsid w:val="00BD24CB"/>
    <w:rsid w:val="00BD3CB8"/>
    <w:rsid w:val="00BD4E6F"/>
    <w:rsid w:val="00BF32F0"/>
    <w:rsid w:val="00BF4DCE"/>
    <w:rsid w:val="00C05CE5"/>
    <w:rsid w:val="00C17235"/>
    <w:rsid w:val="00C57CBE"/>
    <w:rsid w:val="00C6171E"/>
    <w:rsid w:val="00CA6F2C"/>
    <w:rsid w:val="00CB2787"/>
    <w:rsid w:val="00CC2DCC"/>
    <w:rsid w:val="00CC6E6E"/>
    <w:rsid w:val="00CF1871"/>
    <w:rsid w:val="00D019CE"/>
    <w:rsid w:val="00D1133E"/>
    <w:rsid w:val="00D172B0"/>
    <w:rsid w:val="00D17A34"/>
    <w:rsid w:val="00D26628"/>
    <w:rsid w:val="00D332B3"/>
    <w:rsid w:val="00D55207"/>
    <w:rsid w:val="00D81801"/>
    <w:rsid w:val="00D92B45"/>
    <w:rsid w:val="00D95962"/>
    <w:rsid w:val="00DC389B"/>
    <w:rsid w:val="00DE2FEE"/>
    <w:rsid w:val="00DE7A94"/>
    <w:rsid w:val="00E00BE9"/>
    <w:rsid w:val="00E22A11"/>
    <w:rsid w:val="00E30330"/>
    <w:rsid w:val="00E31E5C"/>
    <w:rsid w:val="00E44DD2"/>
    <w:rsid w:val="00E52212"/>
    <w:rsid w:val="00E558C3"/>
    <w:rsid w:val="00E55927"/>
    <w:rsid w:val="00E55BC2"/>
    <w:rsid w:val="00E601F7"/>
    <w:rsid w:val="00E82BF8"/>
    <w:rsid w:val="00E912A6"/>
    <w:rsid w:val="00E97303"/>
    <w:rsid w:val="00EA259F"/>
    <w:rsid w:val="00EA4844"/>
    <w:rsid w:val="00EA4D9C"/>
    <w:rsid w:val="00EA57DB"/>
    <w:rsid w:val="00EA5A97"/>
    <w:rsid w:val="00EB75EE"/>
    <w:rsid w:val="00EC0DB9"/>
    <w:rsid w:val="00ED36FD"/>
    <w:rsid w:val="00EE4C1D"/>
    <w:rsid w:val="00EE5126"/>
    <w:rsid w:val="00EF3685"/>
    <w:rsid w:val="00F01A63"/>
    <w:rsid w:val="00F04350"/>
    <w:rsid w:val="00F133DB"/>
    <w:rsid w:val="00F159EB"/>
    <w:rsid w:val="00F2108E"/>
    <w:rsid w:val="00F25A0B"/>
    <w:rsid w:val="00F25BF4"/>
    <w:rsid w:val="00F267DB"/>
    <w:rsid w:val="00F3591E"/>
    <w:rsid w:val="00F36489"/>
    <w:rsid w:val="00F46F6F"/>
    <w:rsid w:val="00F60608"/>
    <w:rsid w:val="00F62217"/>
    <w:rsid w:val="00FB17A9"/>
    <w:rsid w:val="00FB527C"/>
    <w:rsid w:val="00FB6F75"/>
    <w:rsid w:val="00FC03BB"/>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v:textbox inset="5.85pt,.7pt,5.85pt,.7pt"/>
    </o:shapedefaults>
    <o:shapelayout v:ext="edit">
      <o:idmap v:ext="edit" data="1"/>
    </o:shapelayout>
  </w:shapeDefaults>
  <w:decimalSymbol w:val="."/>
  <w:listSeparator w:val=","/>
  <w15:docId w15:val="{A7F8BBF9-6450-4B3C-8B38-F6857680A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DEA4B-8C04-40CB-AFD5-5187F5CA7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266</Words>
  <Characters>1521</Characters>
  <Application>Microsoft Office Word</Application>
  <DocSecurity>0</DocSecurity>
  <Lines>12</Lines>
  <Paragraphs>3</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JCG-MTD</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Plenary Room</cp:lastModifiedBy>
  <cp:revision>6</cp:revision>
  <dcterms:created xsi:type="dcterms:W3CDTF">2018-10-11T21:42:00Z</dcterms:created>
  <dcterms:modified xsi:type="dcterms:W3CDTF">2018-10-12T08:36:00Z</dcterms:modified>
</cp:coreProperties>
</file>